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7E" w:rsidRDefault="001C5F2E" w:rsidP="0043637E">
      <w:pPr>
        <w:jc w:val="right"/>
        <w:rPr>
          <w:b/>
          <w:u w:val="single"/>
        </w:rPr>
      </w:pPr>
      <w:r>
        <w:rPr>
          <w:b/>
          <w:u w:val="single"/>
        </w:rPr>
        <w:t>Załącznik do SWZ</w:t>
      </w:r>
      <w:r w:rsidR="0043637E">
        <w:rPr>
          <w:b/>
          <w:u w:val="single"/>
        </w:rPr>
        <w:t xml:space="preserve"> </w:t>
      </w:r>
    </w:p>
    <w:p w:rsidR="0043637E" w:rsidRPr="0043637E" w:rsidRDefault="0043637E" w:rsidP="0043637E">
      <w:pPr>
        <w:rPr>
          <w:b/>
          <w:u w:val="single"/>
        </w:rPr>
      </w:pPr>
      <w:r w:rsidRPr="0043637E">
        <w:rPr>
          <w:b/>
          <w:u w:val="single"/>
        </w:rPr>
        <w:t>Zamawiający: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Gmina Cielądz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Cielądz 59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96-214 Cielądz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NIP 835 153 16 78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REGON 750148199</w:t>
      </w:r>
    </w:p>
    <w:p w:rsidR="0043637E" w:rsidRDefault="0043637E">
      <w:pPr>
        <w:rPr>
          <w:b/>
        </w:rPr>
      </w:pPr>
    </w:p>
    <w:p w:rsidR="001C5F2E" w:rsidRDefault="001C5F2E" w:rsidP="0043637E">
      <w:pPr>
        <w:jc w:val="center"/>
        <w:rPr>
          <w:b/>
          <w:sz w:val="32"/>
          <w:szCs w:val="32"/>
        </w:rPr>
      </w:pPr>
    </w:p>
    <w:p w:rsidR="0043637E" w:rsidRPr="0043637E" w:rsidRDefault="0043637E" w:rsidP="0043637E">
      <w:pPr>
        <w:jc w:val="center"/>
        <w:rPr>
          <w:b/>
          <w:sz w:val="32"/>
          <w:szCs w:val="32"/>
        </w:rPr>
      </w:pPr>
      <w:r w:rsidRPr="0043637E">
        <w:rPr>
          <w:b/>
          <w:sz w:val="32"/>
          <w:szCs w:val="32"/>
        </w:rPr>
        <w:t>ID</w:t>
      </w:r>
      <w:r w:rsidRPr="0043637E">
        <w:rPr>
          <w:b/>
          <w:spacing w:val="1"/>
          <w:sz w:val="32"/>
          <w:szCs w:val="32"/>
        </w:rPr>
        <w:t xml:space="preserve"> </w:t>
      </w:r>
      <w:r w:rsidRPr="0043637E">
        <w:rPr>
          <w:b/>
          <w:sz w:val="32"/>
          <w:szCs w:val="32"/>
        </w:rPr>
        <w:t>postępowania</w:t>
      </w:r>
      <w:r w:rsidR="00D104D9">
        <w:rPr>
          <w:b/>
          <w:sz w:val="32"/>
          <w:szCs w:val="32"/>
        </w:rPr>
        <w:t xml:space="preserve"> Or.SO.2714.3</w:t>
      </w:r>
      <w:r w:rsidR="00DB1759">
        <w:rPr>
          <w:b/>
          <w:sz w:val="32"/>
          <w:szCs w:val="32"/>
        </w:rPr>
        <w:t>.2021</w:t>
      </w:r>
    </w:p>
    <w:p w:rsidR="0043637E" w:rsidRDefault="0043637E" w:rsidP="0043637E">
      <w:pPr>
        <w:jc w:val="center"/>
        <w:rPr>
          <w:b/>
        </w:rPr>
      </w:pPr>
    </w:p>
    <w:p w:rsidR="0043637E" w:rsidRPr="0043637E" w:rsidRDefault="0043637E">
      <w:r w:rsidRPr="0043637E">
        <w:t>Zgodnie z rozdziałem 4. pkt. 4.7 Specyfikacji Warunków Zamówienia dla postępowania:</w:t>
      </w:r>
    </w:p>
    <w:p w:rsidR="0043637E" w:rsidRPr="00D104D9" w:rsidRDefault="0043637E" w:rsidP="00D104D9">
      <w:pPr>
        <w:tabs>
          <w:tab w:val="left" w:pos="720"/>
        </w:tabs>
        <w:spacing w:line="240" w:lineRule="auto"/>
        <w:jc w:val="both"/>
        <w:rPr>
          <w:rFonts w:ascii="Arial" w:eastAsia="Arial" w:hAnsi="Arial" w:cs="Arial"/>
          <w:b/>
          <w:i/>
          <w:iCs/>
          <w:sz w:val="32"/>
          <w:szCs w:val="32"/>
          <w:lang w:eastAsia="zh-CN" w:bidi="hi-IN"/>
        </w:rPr>
      </w:pPr>
      <w:r>
        <w:rPr>
          <w:rFonts w:ascii="Arial" w:eastAsia="Arial" w:hAnsi="Arial" w:cs="Arial"/>
          <w:b/>
          <w:sz w:val="28"/>
          <w:lang w:eastAsia="zh-CN"/>
        </w:rPr>
        <w:t>„</w:t>
      </w:r>
      <w:r w:rsidR="00D104D9" w:rsidRPr="00D104D9">
        <w:rPr>
          <w:rFonts w:ascii="Arial" w:eastAsia="Arial" w:hAnsi="Arial" w:cs="Arial"/>
          <w:b/>
          <w:i/>
          <w:iCs/>
          <w:sz w:val="32"/>
          <w:szCs w:val="32"/>
          <w:lang w:eastAsia="zh-CN" w:bidi="hi-IN"/>
        </w:rPr>
        <w:t>Przebudowa drogi gminnej nr 116352E Stolniki – Kuczyzna</w:t>
      </w:r>
      <w:r w:rsidRPr="0043637E">
        <w:rPr>
          <w:rFonts w:ascii="Arial" w:eastAsia="Arial" w:hAnsi="Arial" w:cs="Arial"/>
          <w:b/>
          <w:sz w:val="28"/>
          <w:lang w:eastAsia="zh-CN"/>
        </w:rPr>
        <w:t>”</w:t>
      </w:r>
    </w:p>
    <w:p w:rsidR="001C5F2E" w:rsidRPr="006258D1" w:rsidRDefault="0043637E">
      <w:r w:rsidRPr="0043637E">
        <w:t>Zamawiający</w:t>
      </w:r>
      <w:r w:rsidRPr="0043637E">
        <w:rPr>
          <w:spacing w:val="1"/>
        </w:rPr>
        <w:t xml:space="preserve"> </w:t>
      </w:r>
      <w:r w:rsidRPr="0043637E">
        <w:t>przekazuje</w:t>
      </w:r>
      <w:r w:rsidRPr="0043637E">
        <w:rPr>
          <w:spacing w:val="1"/>
        </w:rPr>
        <w:t xml:space="preserve"> </w:t>
      </w:r>
      <w:r w:rsidRPr="0043637E">
        <w:t>ID</w:t>
      </w:r>
      <w:r w:rsidRPr="0043637E">
        <w:rPr>
          <w:spacing w:val="1"/>
        </w:rPr>
        <w:t xml:space="preserve"> </w:t>
      </w:r>
      <w:r w:rsidRPr="0043637E">
        <w:t>postępowania</w:t>
      </w:r>
      <w:r w:rsidRPr="0043637E">
        <w:rPr>
          <w:spacing w:val="1"/>
        </w:rPr>
        <w:t xml:space="preserve"> </w:t>
      </w:r>
      <w:r w:rsidR="003D14D4">
        <w:rPr>
          <w:spacing w:val="1"/>
        </w:rPr>
        <w:t xml:space="preserve">na </w:t>
      </w:r>
      <w:r w:rsidR="003D14D4" w:rsidRPr="003D14D4">
        <w:rPr>
          <w:spacing w:val="1"/>
          <w:u w:val="single"/>
        </w:rPr>
        <w:t>miniportal.uzp.gov.pl</w:t>
      </w:r>
      <w:r w:rsidR="003D14D4">
        <w:rPr>
          <w:spacing w:val="1"/>
        </w:rPr>
        <w:t xml:space="preserve">  </w:t>
      </w:r>
      <w:r w:rsidRPr="0043637E">
        <w:t>jako</w:t>
      </w:r>
      <w:r w:rsidRPr="0043637E">
        <w:rPr>
          <w:spacing w:val="1"/>
        </w:rPr>
        <w:t xml:space="preserve"> </w:t>
      </w:r>
      <w:r w:rsidRPr="0043637E">
        <w:t>załącznik</w:t>
      </w:r>
      <w:r w:rsidRPr="0043637E">
        <w:rPr>
          <w:spacing w:val="1"/>
        </w:rPr>
        <w:t xml:space="preserve"> </w:t>
      </w:r>
      <w:r w:rsidRPr="0043637E">
        <w:t>do</w:t>
      </w:r>
      <w:r w:rsidRPr="0043637E">
        <w:rPr>
          <w:spacing w:val="1"/>
        </w:rPr>
        <w:t xml:space="preserve"> </w:t>
      </w:r>
      <w:r w:rsidRPr="0043637E">
        <w:t>niniejszej</w:t>
      </w:r>
      <w:r w:rsidRPr="0043637E">
        <w:rPr>
          <w:spacing w:val="1"/>
        </w:rPr>
        <w:t xml:space="preserve"> </w:t>
      </w:r>
      <w:r w:rsidRPr="0043637E">
        <w:t>SWZ:</w:t>
      </w:r>
    </w:p>
    <w:p w:rsidR="0043637E" w:rsidRPr="00D104D9" w:rsidRDefault="00D104D9">
      <w:pPr>
        <w:rPr>
          <w:b/>
          <w:sz w:val="32"/>
          <w:szCs w:val="32"/>
        </w:rPr>
      </w:pPr>
      <w:r w:rsidRPr="00D104D9">
        <w:rPr>
          <w:b/>
          <w:sz w:val="32"/>
          <w:szCs w:val="32"/>
        </w:rPr>
        <w:t>c3b077f9-0d7e-44e4-a0c8-d93a00f11296</w:t>
      </w:r>
    </w:p>
    <w:p w:rsidR="0043637E" w:rsidRDefault="0043637E">
      <w:bookmarkStart w:id="0" w:name="_GoBack"/>
      <w:bookmarkEnd w:id="0"/>
    </w:p>
    <w:sectPr w:rsidR="0043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7E"/>
    <w:rsid w:val="001C5F2E"/>
    <w:rsid w:val="001E2AE1"/>
    <w:rsid w:val="00394725"/>
    <w:rsid w:val="003D14D4"/>
    <w:rsid w:val="0043637E"/>
    <w:rsid w:val="005B60DE"/>
    <w:rsid w:val="005C0A73"/>
    <w:rsid w:val="006258D1"/>
    <w:rsid w:val="00855A9C"/>
    <w:rsid w:val="00B9601F"/>
    <w:rsid w:val="00BF4FCE"/>
    <w:rsid w:val="00D104D9"/>
    <w:rsid w:val="00D12E0A"/>
    <w:rsid w:val="00DB1759"/>
    <w:rsid w:val="00E61712"/>
    <w:rsid w:val="00EB52F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FB0F"/>
  <w15:chartTrackingRefBased/>
  <w15:docId w15:val="{A7300A73-8256-4F3A-9D7A-89775AF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2021-07-06T11:11:00Z</dcterms:created>
  <dcterms:modified xsi:type="dcterms:W3CDTF">2021-07-06T11:11:00Z</dcterms:modified>
</cp:coreProperties>
</file>